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2C" w:rsidRDefault="00883F2C" w:rsidP="00883F2C">
      <w:pPr>
        <w:jc w:val="center"/>
        <w:rPr>
          <w:caps/>
          <w:noProof/>
          <w:spacing w:val="40"/>
        </w:rPr>
      </w:pPr>
      <w:r>
        <w:rPr>
          <w:caps/>
          <w:noProof/>
          <w:spacing w:val="40"/>
        </w:rPr>
        <w:drawing>
          <wp:inline distT="0" distB="0" distL="0" distR="0">
            <wp:extent cx="798830" cy="103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F2C" w:rsidRDefault="00883F2C" w:rsidP="00883F2C">
      <w:pPr>
        <w:ind w:right="-1"/>
        <w:jc w:val="center"/>
        <w:rPr>
          <w:caps/>
          <w:spacing w:val="40"/>
        </w:rPr>
      </w:pPr>
    </w:p>
    <w:p w:rsidR="00883F2C" w:rsidRPr="005D22FF" w:rsidRDefault="00883F2C" w:rsidP="00883F2C">
      <w:pPr>
        <w:ind w:right="-1"/>
        <w:jc w:val="center"/>
        <w:rPr>
          <w:caps/>
          <w:spacing w:val="40"/>
          <w:sz w:val="24"/>
          <w:szCs w:val="24"/>
        </w:rPr>
      </w:pPr>
      <w:r w:rsidRPr="005D22FF">
        <w:rPr>
          <w:caps/>
          <w:spacing w:val="40"/>
          <w:sz w:val="24"/>
          <w:szCs w:val="24"/>
        </w:rPr>
        <w:t>муниципальное образование пуровское</w:t>
      </w:r>
    </w:p>
    <w:p w:rsidR="00883F2C" w:rsidRPr="005D22FF" w:rsidRDefault="00883F2C" w:rsidP="00883F2C">
      <w:pPr>
        <w:spacing w:before="120"/>
        <w:jc w:val="center"/>
        <w:rPr>
          <w:b/>
          <w:caps/>
          <w:spacing w:val="120"/>
          <w:sz w:val="32"/>
          <w:szCs w:val="32"/>
        </w:rPr>
      </w:pPr>
      <w:r>
        <w:rPr>
          <w:b/>
          <w:caps/>
          <w:spacing w:val="120"/>
          <w:sz w:val="32"/>
          <w:szCs w:val="32"/>
        </w:rPr>
        <w:t>АДМИНИСТРАЦИЯ ПОСЕЛЕНИЯ</w:t>
      </w:r>
    </w:p>
    <w:p w:rsidR="00883F2C" w:rsidRPr="005D22FF" w:rsidRDefault="00883F2C" w:rsidP="00883F2C">
      <w:pPr>
        <w:spacing w:before="240"/>
        <w:jc w:val="center"/>
        <w:rPr>
          <w:caps/>
          <w:spacing w:val="40"/>
          <w:sz w:val="24"/>
          <w:szCs w:val="24"/>
        </w:rPr>
      </w:pPr>
      <w:r w:rsidRPr="005D22FF">
        <w:rPr>
          <w:caps/>
          <w:spacing w:val="40"/>
          <w:sz w:val="24"/>
          <w:szCs w:val="24"/>
        </w:rPr>
        <w:t>постановление</w:t>
      </w:r>
    </w:p>
    <w:p w:rsidR="00883F2C" w:rsidRDefault="00883F2C" w:rsidP="00883F2C">
      <w:pPr>
        <w:jc w:val="center"/>
        <w:rPr>
          <w:caps/>
          <w:spacing w:val="40"/>
        </w:rPr>
      </w:pP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667"/>
        <w:gridCol w:w="510"/>
        <w:gridCol w:w="651"/>
        <w:gridCol w:w="4677"/>
        <w:gridCol w:w="360"/>
        <w:gridCol w:w="491"/>
      </w:tblGrid>
      <w:tr w:rsidR="00883F2C" w:rsidRPr="002B5B4D" w:rsidTr="007F7315">
        <w:trPr>
          <w:cantSplit/>
        </w:trPr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3F2C" w:rsidRPr="002B5B4D" w:rsidRDefault="00492246" w:rsidP="007F7315">
            <w:pPr>
              <w:spacing w:before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 января</w:t>
            </w:r>
          </w:p>
        </w:tc>
        <w:tc>
          <w:tcPr>
            <w:tcW w:w="510" w:type="dxa"/>
          </w:tcPr>
          <w:p w:rsidR="00883F2C" w:rsidRPr="002B5B4D" w:rsidRDefault="00883F2C" w:rsidP="003E2CE2">
            <w:pPr>
              <w:spacing w:before="120"/>
              <w:jc w:val="right"/>
              <w:rPr>
                <w:noProof/>
                <w:sz w:val="24"/>
                <w:szCs w:val="24"/>
              </w:rPr>
            </w:pPr>
            <w:r w:rsidRPr="002B5B4D">
              <w:rPr>
                <w:sz w:val="24"/>
                <w:szCs w:val="24"/>
              </w:rPr>
              <w:t>20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3F2C" w:rsidRPr="002B5B4D" w:rsidRDefault="007F7315" w:rsidP="003E2CE2">
            <w:pPr>
              <w:spacing w:before="12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  <w:r w:rsidR="00492246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4677" w:type="dxa"/>
          </w:tcPr>
          <w:p w:rsidR="00883F2C" w:rsidRPr="002B5B4D" w:rsidRDefault="00883F2C" w:rsidP="003E2CE2">
            <w:pPr>
              <w:spacing w:before="120"/>
              <w:rPr>
                <w:noProof/>
                <w:sz w:val="24"/>
                <w:szCs w:val="24"/>
              </w:rPr>
            </w:pPr>
            <w:r w:rsidRPr="002B5B4D">
              <w:rPr>
                <w:noProof/>
                <w:sz w:val="24"/>
                <w:szCs w:val="24"/>
              </w:rPr>
              <w:t>г.</w:t>
            </w:r>
          </w:p>
        </w:tc>
        <w:tc>
          <w:tcPr>
            <w:tcW w:w="360" w:type="dxa"/>
          </w:tcPr>
          <w:p w:rsidR="00883F2C" w:rsidRPr="002B5B4D" w:rsidRDefault="00883F2C" w:rsidP="003E2CE2">
            <w:pPr>
              <w:spacing w:before="120"/>
              <w:ind w:left="-208"/>
              <w:jc w:val="right"/>
              <w:rPr>
                <w:noProof/>
                <w:sz w:val="24"/>
                <w:szCs w:val="24"/>
              </w:rPr>
            </w:pPr>
            <w:r w:rsidRPr="002B5B4D">
              <w:rPr>
                <w:sz w:val="24"/>
                <w:szCs w:val="24"/>
              </w:rPr>
              <w:t>№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</w:tcBorders>
          </w:tcPr>
          <w:p w:rsidR="00883F2C" w:rsidRPr="002B5B4D" w:rsidRDefault="00492246" w:rsidP="00492246">
            <w:pPr>
              <w:pStyle w:val="ad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4</w:t>
            </w:r>
          </w:p>
        </w:tc>
      </w:tr>
      <w:tr w:rsidR="00883F2C" w:rsidRPr="002B5B4D" w:rsidTr="002B5B4D">
        <w:trPr>
          <w:cantSplit/>
        </w:trPr>
        <w:tc>
          <w:tcPr>
            <w:tcW w:w="9356" w:type="dxa"/>
            <w:gridSpan w:val="6"/>
            <w:tcBorders>
              <w:top w:val="nil"/>
              <w:left w:val="nil"/>
            </w:tcBorders>
          </w:tcPr>
          <w:p w:rsidR="00883F2C" w:rsidRPr="002B5B4D" w:rsidRDefault="00883F2C" w:rsidP="003E2CE2">
            <w:pPr>
              <w:pStyle w:val="ad"/>
              <w:spacing w:before="0"/>
              <w:rPr>
                <w:szCs w:val="24"/>
              </w:rPr>
            </w:pPr>
            <w:r w:rsidRPr="002B5B4D">
              <w:rPr>
                <w:szCs w:val="24"/>
              </w:rPr>
              <w:t>п. Пуровск</w:t>
            </w:r>
          </w:p>
        </w:tc>
      </w:tr>
    </w:tbl>
    <w:p w:rsidR="00883F2C" w:rsidRDefault="00B665B5" w:rsidP="003E2CE2">
      <w:pPr>
        <w:pStyle w:val="ae"/>
        <w:spacing w:before="0" w:after="0"/>
        <w:ind w:right="0" w:firstLine="0"/>
        <w:jc w:val="both"/>
        <w:rPr>
          <w:i w:val="0"/>
        </w:rPr>
      </w:pPr>
      <w:r w:rsidRPr="00B665B5">
        <w:rPr>
          <w:noProof/>
        </w:rPr>
        <w:pict>
          <v:line id="Line 3" o:spid="_x0000_s1026" style="position:absolute;left:0;text-align:left;z-index:251659264;visibility:visible;mso-position-horizontal-relative:text;mso-position-vertical-relative:text" from="48pt,315.6pt" to="48pt,3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Oq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">
            <v:stroke endarrow="block"/>
          </v:line>
        </w:pict>
      </w:r>
      <w:r w:rsidRPr="00B665B5">
        <w:rPr>
          <w:noProof/>
        </w:rPr>
        <w:pict>
          <v:line id="Line 4" o:spid="_x0000_s1027" style="position:absolute;left:0;text-align:left;z-index:251660288;visibility:visible;mso-position-horizontal-relative:text;mso-position-vertical-relative:text" from="48pt,315.6pt" to="48pt,3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v+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">
            <v:stroke endarrow="block"/>
          </v:line>
        </w:pict>
      </w:r>
    </w:p>
    <w:p w:rsidR="00883F2C" w:rsidRPr="00A20880" w:rsidRDefault="00883F2C" w:rsidP="003E2CE2">
      <w:pPr>
        <w:pStyle w:val="ab"/>
        <w:spacing w:before="0"/>
        <w:jc w:val="left"/>
        <w:rPr>
          <w:spacing w:val="0"/>
          <w:szCs w:val="24"/>
        </w:rPr>
      </w:pPr>
    </w:p>
    <w:tbl>
      <w:tblPr>
        <w:tblW w:w="9360" w:type="dxa"/>
        <w:tblInd w:w="108" w:type="dxa"/>
        <w:tblLook w:val="0000"/>
      </w:tblPr>
      <w:tblGrid>
        <w:gridCol w:w="9360"/>
      </w:tblGrid>
      <w:tr w:rsidR="00883F2C" w:rsidRPr="00DE27EB" w:rsidTr="003E2CE2">
        <w:trPr>
          <w:trHeight w:val="640"/>
        </w:trPr>
        <w:tc>
          <w:tcPr>
            <w:tcW w:w="9360" w:type="dxa"/>
          </w:tcPr>
          <w:p w:rsidR="00883F2C" w:rsidRDefault="00863212" w:rsidP="003E2CE2">
            <w:pPr>
              <w:shd w:val="clear" w:color="auto" w:fill="FFFFFF"/>
              <w:tabs>
                <w:tab w:val="left" w:pos="9355"/>
              </w:tabs>
              <w:jc w:val="center"/>
              <w:rPr>
                <w:b/>
                <w:sz w:val="24"/>
                <w:szCs w:val="24"/>
              </w:rPr>
            </w:pPr>
            <w:r w:rsidRPr="00863212">
              <w:rPr>
                <w:b/>
                <w:sz w:val="24"/>
                <w:szCs w:val="24"/>
              </w:rPr>
              <w:t xml:space="preserve">О </w:t>
            </w:r>
            <w:r w:rsidR="002722DD">
              <w:rPr>
                <w:b/>
                <w:sz w:val="24"/>
                <w:szCs w:val="24"/>
              </w:rPr>
              <w:t xml:space="preserve">внесении изменений в </w:t>
            </w:r>
            <w:r w:rsidR="00B96AC2">
              <w:rPr>
                <w:b/>
                <w:sz w:val="24"/>
                <w:szCs w:val="24"/>
              </w:rPr>
              <w:t xml:space="preserve">постановление Администрации  поселения от 16.08.2017 года № 77 «Об утверждении </w:t>
            </w:r>
            <w:r w:rsidR="002722DD">
              <w:rPr>
                <w:b/>
                <w:sz w:val="24"/>
                <w:szCs w:val="24"/>
              </w:rPr>
              <w:t>Поряд</w:t>
            </w:r>
            <w:r w:rsidR="00B96AC2">
              <w:rPr>
                <w:b/>
                <w:sz w:val="24"/>
                <w:szCs w:val="24"/>
              </w:rPr>
              <w:t>ка</w:t>
            </w:r>
            <w:r w:rsidRPr="00863212">
              <w:rPr>
                <w:b/>
                <w:sz w:val="24"/>
                <w:szCs w:val="24"/>
              </w:rPr>
              <w:t xml:space="preserve"> составления, утверждения и ведения бюджетной сметы казенного учреждения Администрации муниципального образования </w:t>
            </w:r>
            <w:r>
              <w:rPr>
                <w:b/>
                <w:sz w:val="24"/>
                <w:szCs w:val="24"/>
              </w:rPr>
              <w:t>Пуровское</w:t>
            </w:r>
            <w:r w:rsidR="00B96AC2">
              <w:rPr>
                <w:b/>
                <w:sz w:val="24"/>
                <w:szCs w:val="24"/>
              </w:rPr>
              <w:t>»</w:t>
            </w:r>
          </w:p>
          <w:p w:rsidR="00863212" w:rsidRPr="003E2CE2" w:rsidRDefault="00863212" w:rsidP="003E2CE2">
            <w:pPr>
              <w:shd w:val="clear" w:color="auto" w:fill="FFFFFF"/>
              <w:tabs>
                <w:tab w:val="left" w:pos="9355"/>
              </w:tabs>
              <w:jc w:val="center"/>
              <w:rPr>
                <w:sz w:val="24"/>
                <w:szCs w:val="24"/>
              </w:rPr>
            </w:pPr>
          </w:p>
          <w:p w:rsidR="00863212" w:rsidRPr="003E2CE2" w:rsidRDefault="00863212" w:rsidP="003E2CE2">
            <w:pPr>
              <w:shd w:val="clear" w:color="auto" w:fill="FFFFFF"/>
              <w:tabs>
                <w:tab w:val="left" w:pos="9355"/>
              </w:tabs>
              <w:jc w:val="center"/>
              <w:rPr>
                <w:sz w:val="24"/>
                <w:szCs w:val="24"/>
              </w:rPr>
            </w:pPr>
          </w:p>
          <w:p w:rsidR="00863212" w:rsidRPr="00DE27EB" w:rsidRDefault="00863212" w:rsidP="003E2CE2">
            <w:pPr>
              <w:shd w:val="clear" w:color="auto" w:fill="FFFFFF"/>
              <w:tabs>
                <w:tab w:val="left" w:pos="9355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83F2C" w:rsidRPr="004920C6" w:rsidRDefault="00663922" w:rsidP="003E2CE2">
      <w:pPr>
        <w:pStyle w:val="11"/>
        <w:shd w:val="clear" w:color="auto" w:fill="auto"/>
        <w:spacing w:after="0" w:line="240" w:lineRule="auto"/>
        <w:ind w:firstLine="700"/>
        <w:jc w:val="both"/>
        <w:rPr>
          <w:rStyle w:val="af0"/>
          <w:rFonts w:eastAsiaTheme="majorEastAsia"/>
          <w:color w:val="FF0000"/>
          <w:sz w:val="24"/>
          <w:szCs w:val="24"/>
        </w:rPr>
      </w:pPr>
      <w:r w:rsidRPr="004920C6">
        <w:rPr>
          <w:sz w:val="24"/>
          <w:szCs w:val="24"/>
        </w:rPr>
        <w:t>В соответствии со статьей 221 Бюджетного кодекса Российской Федерации, приказом Минфина Р</w:t>
      </w:r>
      <w:r w:rsidR="007F7315" w:rsidRPr="004920C6">
        <w:rPr>
          <w:sz w:val="24"/>
          <w:szCs w:val="24"/>
        </w:rPr>
        <w:t xml:space="preserve">Ф от 14 </w:t>
      </w:r>
      <w:r w:rsidR="00A56B69" w:rsidRPr="004920C6">
        <w:rPr>
          <w:sz w:val="24"/>
          <w:szCs w:val="24"/>
        </w:rPr>
        <w:t>февраля 2018</w:t>
      </w:r>
      <w:r w:rsidR="007F7315" w:rsidRPr="004920C6">
        <w:rPr>
          <w:sz w:val="24"/>
          <w:szCs w:val="24"/>
        </w:rPr>
        <w:t xml:space="preserve"> года №26</w:t>
      </w:r>
      <w:r w:rsidR="003E2CE2" w:rsidRPr="004920C6">
        <w:rPr>
          <w:sz w:val="24"/>
          <w:szCs w:val="24"/>
        </w:rPr>
        <w:t>н «</w:t>
      </w:r>
      <w:r w:rsidRPr="004920C6">
        <w:rPr>
          <w:sz w:val="24"/>
          <w:szCs w:val="24"/>
        </w:rPr>
        <w:t xml:space="preserve">Об общих требованиях к порядку составления, утверждения и ведения бюджетных смет казенных </w:t>
      </w:r>
      <w:r w:rsidR="003E2CE2" w:rsidRPr="004920C6">
        <w:rPr>
          <w:sz w:val="24"/>
          <w:szCs w:val="24"/>
        </w:rPr>
        <w:t>учреждений»</w:t>
      </w:r>
      <w:r w:rsidR="00883F2C" w:rsidRPr="004920C6">
        <w:rPr>
          <w:sz w:val="24"/>
          <w:szCs w:val="24"/>
        </w:rPr>
        <w:t xml:space="preserve">, </w:t>
      </w:r>
      <w:r w:rsidR="004920C6">
        <w:rPr>
          <w:sz w:val="24"/>
          <w:szCs w:val="24"/>
        </w:rPr>
        <w:t xml:space="preserve">Администрация поселения </w:t>
      </w:r>
      <w:r w:rsidR="00883F2C" w:rsidRPr="004920C6">
        <w:rPr>
          <w:rStyle w:val="af0"/>
          <w:rFonts w:eastAsiaTheme="majorEastAsia"/>
          <w:sz w:val="24"/>
          <w:szCs w:val="24"/>
        </w:rPr>
        <w:t>постановля</w:t>
      </w:r>
      <w:r w:rsidR="004920C6">
        <w:rPr>
          <w:rStyle w:val="af0"/>
          <w:rFonts w:eastAsiaTheme="majorEastAsia"/>
          <w:sz w:val="24"/>
          <w:szCs w:val="24"/>
        </w:rPr>
        <w:t>ет</w:t>
      </w:r>
      <w:r w:rsidR="00883F2C" w:rsidRPr="004920C6">
        <w:rPr>
          <w:rStyle w:val="af0"/>
          <w:rFonts w:eastAsiaTheme="majorEastAsia"/>
          <w:sz w:val="24"/>
          <w:szCs w:val="24"/>
        </w:rPr>
        <w:t>:</w:t>
      </w:r>
    </w:p>
    <w:p w:rsidR="00863212" w:rsidRPr="004920C6" w:rsidRDefault="00863212" w:rsidP="003E2CE2">
      <w:pPr>
        <w:pStyle w:val="11"/>
        <w:shd w:val="clear" w:color="auto" w:fill="auto"/>
        <w:spacing w:after="0" w:line="240" w:lineRule="auto"/>
        <w:ind w:firstLine="700"/>
        <w:jc w:val="both"/>
        <w:rPr>
          <w:color w:val="FF0000"/>
          <w:sz w:val="24"/>
          <w:szCs w:val="24"/>
        </w:rPr>
      </w:pPr>
    </w:p>
    <w:p w:rsidR="003E2CE2" w:rsidRPr="004920C6" w:rsidRDefault="003E2CE2" w:rsidP="003E2CE2">
      <w:pPr>
        <w:pStyle w:val="11"/>
        <w:shd w:val="clear" w:color="auto" w:fill="auto"/>
        <w:spacing w:after="0" w:line="240" w:lineRule="auto"/>
        <w:ind w:firstLine="700"/>
        <w:jc w:val="both"/>
        <w:rPr>
          <w:color w:val="FF0000"/>
          <w:sz w:val="24"/>
          <w:szCs w:val="24"/>
        </w:rPr>
      </w:pPr>
    </w:p>
    <w:p w:rsidR="003E2CE2" w:rsidRPr="004920C6" w:rsidRDefault="003E2CE2" w:rsidP="003E2CE2">
      <w:pPr>
        <w:pStyle w:val="11"/>
        <w:shd w:val="clear" w:color="auto" w:fill="auto"/>
        <w:spacing w:after="0" w:line="240" w:lineRule="auto"/>
        <w:ind w:firstLine="700"/>
        <w:jc w:val="both"/>
        <w:rPr>
          <w:color w:val="FF0000"/>
          <w:sz w:val="24"/>
          <w:szCs w:val="24"/>
        </w:rPr>
      </w:pPr>
    </w:p>
    <w:p w:rsidR="00A56B69" w:rsidRPr="004920C6" w:rsidRDefault="00A56B69" w:rsidP="00A56B69">
      <w:pPr>
        <w:pStyle w:val="11"/>
        <w:tabs>
          <w:tab w:val="left" w:pos="127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4920C6">
        <w:rPr>
          <w:sz w:val="24"/>
          <w:szCs w:val="24"/>
        </w:rPr>
        <w:t>1. Внести в</w:t>
      </w:r>
      <w:r w:rsidR="00B96AC2" w:rsidRPr="004920C6">
        <w:rPr>
          <w:sz w:val="24"/>
          <w:szCs w:val="24"/>
        </w:rPr>
        <w:t xml:space="preserve"> п</w:t>
      </w:r>
      <w:r w:rsidRPr="004920C6">
        <w:rPr>
          <w:sz w:val="24"/>
          <w:szCs w:val="24"/>
        </w:rPr>
        <w:t xml:space="preserve">остановление </w:t>
      </w:r>
      <w:r w:rsidR="00B6545B" w:rsidRPr="004920C6">
        <w:rPr>
          <w:sz w:val="24"/>
          <w:szCs w:val="24"/>
        </w:rPr>
        <w:t>Администрации</w:t>
      </w:r>
      <w:r w:rsidRPr="004920C6">
        <w:rPr>
          <w:sz w:val="24"/>
          <w:szCs w:val="24"/>
        </w:rPr>
        <w:t xml:space="preserve"> поселения от 16 августа 2017 года № 77 «Об утверждении порядка составления, утверждения и ведения бюджетных смет казенных учреждений муниципального образования</w:t>
      </w:r>
      <w:r w:rsidR="00B96AC2" w:rsidRPr="004920C6">
        <w:rPr>
          <w:sz w:val="24"/>
          <w:szCs w:val="24"/>
        </w:rPr>
        <w:t xml:space="preserve"> Пуровское» </w:t>
      </w:r>
      <w:r w:rsidR="00B6545B" w:rsidRPr="004920C6">
        <w:rPr>
          <w:sz w:val="24"/>
          <w:szCs w:val="24"/>
        </w:rPr>
        <w:t>следующие изменения</w:t>
      </w:r>
      <w:r w:rsidR="00B96AC2" w:rsidRPr="004920C6">
        <w:rPr>
          <w:sz w:val="24"/>
          <w:szCs w:val="24"/>
        </w:rPr>
        <w:t>:</w:t>
      </w:r>
    </w:p>
    <w:p w:rsidR="00863212" w:rsidRDefault="00B6545B" w:rsidP="00A56B69">
      <w:pPr>
        <w:pStyle w:val="11"/>
        <w:tabs>
          <w:tab w:val="left" w:pos="127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4920C6">
        <w:rPr>
          <w:sz w:val="24"/>
          <w:szCs w:val="24"/>
        </w:rPr>
        <w:t>1.1 приложения</w:t>
      </w:r>
      <w:r w:rsidR="002722DD" w:rsidRPr="004920C6">
        <w:rPr>
          <w:sz w:val="24"/>
          <w:szCs w:val="24"/>
        </w:rPr>
        <w:t xml:space="preserve"> № 1</w:t>
      </w:r>
      <w:r w:rsidR="00B96AC2" w:rsidRPr="004920C6">
        <w:rPr>
          <w:sz w:val="24"/>
          <w:szCs w:val="24"/>
        </w:rPr>
        <w:t xml:space="preserve">, </w:t>
      </w:r>
      <w:r w:rsidR="002722DD" w:rsidRPr="004920C6">
        <w:rPr>
          <w:sz w:val="24"/>
          <w:szCs w:val="24"/>
        </w:rPr>
        <w:t xml:space="preserve">3 </w:t>
      </w:r>
      <w:r w:rsidR="00B96AC2" w:rsidRPr="004920C6">
        <w:rPr>
          <w:sz w:val="24"/>
          <w:szCs w:val="24"/>
        </w:rPr>
        <w:t xml:space="preserve">к постановлению изложить </w:t>
      </w:r>
      <w:r w:rsidR="002722DD" w:rsidRPr="004920C6">
        <w:rPr>
          <w:sz w:val="24"/>
          <w:szCs w:val="24"/>
        </w:rPr>
        <w:t>в новом редакции</w:t>
      </w:r>
      <w:r w:rsidR="00B96AC2" w:rsidRPr="004920C6">
        <w:rPr>
          <w:sz w:val="24"/>
          <w:szCs w:val="24"/>
        </w:rPr>
        <w:t xml:space="preserve">, согласно приложениям № 1, </w:t>
      </w:r>
      <w:r w:rsidRPr="004920C6">
        <w:rPr>
          <w:sz w:val="24"/>
          <w:szCs w:val="24"/>
        </w:rPr>
        <w:t>2 к</w:t>
      </w:r>
      <w:r w:rsidR="00B96AC2" w:rsidRPr="004920C6">
        <w:rPr>
          <w:sz w:val="24"/>
          <w:szCs w:val="24"/>
        </w:rPr>
        <w:t xml:space="preserve"> настоящему п</w:t>
      </w:r>
      <w:r w:rsidR="002722DD" w:rsidRPr="004920C6">
        <w:rPr>
          <w:sz w:val="24"/>
          <w:szCs w:val="24"/>
        </w:rPr>
        <w:t>остановлению</w:t>
      </w:r>
      <w:r w:rsidR="00B96AC2" w:rsidRPr="004920C6">
        <w:rPr>
          <w:sz w:val="24"/>
          <w:szCs w:val="24"/>
        </w:rPr>
        <w:t>.</w:t>
      </w:r>
    </w:p>
    <w:p w:rsidR="004920C6" w:rsidRPr="004920C6" w:rsidRDefault="004920C6" w:rsidP="00A56B69">
      <w:pPr>
        <w:pStyle w:val="11"/>
        <w:tabs>
          <w:tab w:val="left" w:pos="1276"/>
        </w:tabs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Разместить настоящее постановление на официальном сайте муниципального образования Пуровское.</w:t>
      </w:r>
    </w:p>
    <w:p w:rsidR="00883F2C" w:rsidRPr="004920C6" w:rsidRDefault="004920C6" w:rsidP="00B6545B">
      <w:pPr>
        <w:pStyle w:val="11"/>
        <w:tabs>
          <w:tab w:val="left" w:pos="1276"/>
        </w:tabs>
        <w:spacing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3</w:t>
      </w:r>
      <w:r w:rsidR="00B6545B" w:rsidRPr="004920C6">
        <w:rPr>
          <w:sz w:val="24"/>
          <w:szCs w:val="24"/>
        </w:rPr>
        <w:t xml:space="preserve">. </w:t>
      </w:r>
      <w:r w:rsidR="00883F2C" w:rsidRPr="004920C6">
        <w:rPr>
          <w:sz w:val="24"/>
          <w:szCs w:val="24"/>
        </w:rPr>
        <w:t>Контроль за исполнением настоящ</w:t>
      </w:r>
      <w:r w:rsidR="003E2CE2" w:rsidRPr="004920C6">
        <w:rPr>
          <w:sz w:val="24"/>
          <w:szCs w:val="24"/>
        </w:rPr>
        <w:t>его постановления возложить на н</w:t>
      </w:r>
      <w:r w:rsidR="00883F2C" w:rsidRPr="004920C6">
        <w:rPr>
          <w:sz w:val="24"/>
          <w:szCs w:val="24"/>
        </w:rPr>
        <w:t xml:space="preserve">ачальника отдела финансов, </w:t>
      </w:r>
      <w:r w:rsidR="007F7315" w:rsidRPr="004920C6">
        <w:rPr>
          <w:sz w:val="24"/>
          <w:szCs w:val="24"/>
        </w:rPr>
        <w:t>бюджетного планирования,</w:t>
      </w:r>
      <w:r w:rsidR="00883F2C" w:rsidRPr="004920C6">
        <w:rPr>
          <w:sz w:val="24"/>
          <w:szCs w:val="24"/>
        </w:rPr>
        <w:t xml:space="preserve"> бу</w:t>
      </w:r>
      <w:r w:rsidR="007F7315" w:rsidRPr="004920C6">
        <w:rPr>
          <w:sz w:val="24"/>
          <w:szCs w:val="24"/>
        </w:rPr>
        <w:t xml:space="preserve">хгалтерского учёта и отчётности </w:t>
      </w:r>
      <w:r w:rsidR="00863212" w:rsidRPr="004920C6">
        <w:rPr>
          <w:sz w:val="24"/>
          <w:szCs w:val="24"/>
        </w:rPr>
        <w:t>И.В. Петрову.</w:t>
      </w:r>
    </w:p>
    <w:p w:rsidR="00883F2C" w:rsidRPr="004920C6" w:rsidRDefault="00883F2C" w:rsidP="00883F2C">
      <w:pPr>
        <w:adjustRightInd w:val="0"/>
        <w:jc w:val="both"/>
        <w:rPr>
          <w:sz w:val="24"/>
          <w:szCs w:val="24"/>
        </w:rPr>
      </w:pPr>
    </w:p>
    <w:p w:rsidR="00883F2C" w:rsidRPr="004920C6" w:rsidRDefault="00883F2C" w:rsidP="00883F2C">
      <w:pPr>
        <w:adjustRightInd w:val="0"/>
        <w:jc w:val="both"/>
        <w:rPr>
          <w:sz w:val="24"/>
          <w:szCs w:val="24"/>
        </w:rPr>
      </w:pPr>
    </w:p>
    <w:p w:rsidR="00883F2C" w:rsidRPr="004920C6" w:rsidRDefault="00883F2C" w:rsidP="00883F2C">
      <w:pPr>
        <w:adjustRightInd w:val="0"/>
        <w:jc w:val="both"/>
        <w:rPr>
          <w:sz w:val="24"/>
          <w:szCs w:val="24"/>
        </w:rPr>
      </w:pPr>
    </w:p>
    <w:p w:rsidR="00883F2C" w:rsidRPr="004920C6" w:rsidRDefault="00BA3D1C" w:rsidP="00883F2C">
      <w:pPr>
        <w:adjustRightInd w:val="0"/>
        <w:jc w:val="both"/>
        <w:rPr>
          <w:sz w:val="24"/>
          <w:szCs w:val="24"/>
        </w:rPr>
      </w:pPr>
      <w:r w:rsidRPr="004920C6">
        <w:rPr>
          <w:sz w:val="24"/>
          <w:szCs w:val="24"/>
        </w:rPr>
        <w:t>Глава поселения</w:t>
      </w:r>
      <w:r w:rsidRPr="004920C6">
        <w:rPr>
          <w:sz w:val="24"/>
          <w:szCs w:val="24"/>
        </w:rPr>
        <w:tab/>
      </w:r>
      <w:r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</w:r>
      <w:r w:rsidR="00883F2C" w:rsidRPr="004920C6">
        <w:rPr>
          <w:sz w:val="24"/>
          <w:szCs w:val="24"/>
        </w:rPr>
        <w:tab/>
        <w:t>В.В. Никитин</w:t>
      </w:r>
    </w:p>
    <w:p w:rsidR="00883F2C" w:rsidRPr="004920C6" w:rsidRDefault="00883F2C" w:rsidP="00883F2C">
      <w:pPr>
        <w:adjustRightInd w:val="0"/>
        <w:jc w:val="both"/>
        <w:rPr>
          <w:sz w:val="24"/>
          <w:szCs w:val="24"/>
        </w:rPr>
      </w:pPr>
    </w:p>
    <w:p w:rsidR="00883F2C" w:rsidRPr="004920C6" w:rsidRDefault="00883F2C" w:rsidP="00883F2C">
      <w:pPr>
        <w:adjustRightInd w:val="0"/>
        <w:jc w:val="both"/>
        <w:rPr>
          <w:sz w:val="24"/>
          <w:szCs w:val="24"/>
        </w:rPr>
      </w:pPr>
    </w:p>
    <w:p w:rsidR="00663922" w:rsidRDefault="00663922" w:rsidP="00883F2C">
      <w:pPr>
        <w:adjustRightInd w:val="0"/>
        <w:jc w:val="both"/>
        <w:rPr>
          <w:sz w:val="24"/>
          <w:szCs w:val="24"/>
        </w:rPr>
      </w:pPr>
    </w:p>
    <w:p w:rsidR="00AC1F5E" w:rsidRDefault="00AC1F5E" w:rsidP="000E3AB9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863212" w:rsidRDefault="00863212" w:rsidP="000E3AB9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863212" w:rsidRDefault="00863212" w:rsidP="000E3AB9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863212" w:rsidRDefault="00863212" w:rsidP="000E3AB9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2758F4" w:rsidRPr="003E2CE2" w:rsidRDefault="002758F4" w:rsidP="003E2CE2">
      <w:pPr>
        <w:pStyle w:val="42"/>
        <w:shd w:val="clear" w:color="auto" w:fill="auto"/>
        <w:spacing w:line="240" w:lineRule="auto"/>
        <w:rPr>
          <w:sz w:val="24"/>
          <w:szCs w:val="24"/>
        </w:rPr>
      </w:pPr>
      <w:bookmarkStart w:id="0" w:name="01"/>
      <w:bookmarkEnd w:id="0"/>
    </w:p>
    <w:p w:rsidR="00DD5154" w:rsidRDefault="00DD5154" w:rsidP="00863212">
      <w:pPr>
        <w:autoSpaceDE/>
        <w:autoSpaceDN/>
        <w:ind w:left="4956"/>
        <w:rPr>
          <w:sz w:val="16"/>
          <w:szCs w:val="16"/>
        </w:rPr>
        <w:sectPr w:rsidR="00DD5154" w:rsidSect="003E2CE2">
          <w:pgSz w:w="11906" w:h="16838"/>
          <w:pgMar w:top="1134" w:right="850" w:bottom="1134" w:left="1701" w:header="709" w:footer="709" w:gutter="0"/>
          <w:cols w:space="720"/>
          <w:docGrid w:linePitch="272"/>
        </w:sectPr>
      </w:pPr>
    </w:p>
    <w:p w:rsidR="00DD5154" w:rsidRPr="004920C6" w:rsidRDefault="00DD5154" w:rsidP="00DD5154">
      <w:pPr>
        <w:autoSpaceDE/>
        <w:autoSpaceDN/>
        <w:ind w:left="9912" w:firstLine="708"/>
        <w:rPr>
          <w:sz w:val="24"/>
          <w:szCs w:val="24"/>
        </w:rPr>
      </w:pPr>
      <w:r w:rsidRPr="004920C6">
        <w:rPr>
          <w:sz w:val="24"/>
          <w:szCs w:val="24"/>
        </w:rPr>
        <w:lastRenderedPageBreak/>
        <w:t xml:space="preserve">Приложение </w:t>
      </w:r>
      <w:r w:rsidR="004920C6">
        <w:rPr>
          <w:sz w:val="24"/>
          <w:szCs w:val="24"/>
        </w:rPr>
        <w:t xml:space="preserve">№ </w:t>
      </w:r>
      <w:r w:rsidRPr="004920C6">
        <w:rPr>
          <w:sz w:val="24"/>
          <w:szCs w:val="24"/>
        </w:rPr>
        <w:t>1</w:t>
      </w:r>
    </w:p>
    <w:p w:rsidR="004920C6" w:rsidRPr="004920C6" w:rsidRDefault="00863212" w:rsidP="00DD5154">
      <w:pPr>
        <w:autoSpaceDE/>
        <w:autoSpaceDN/>
        <w:ind w:left="10620"/>
        <w:rPr>
          <w:sz w:val="24"/>
          <w:szCs w:val="24"/>
        </w:rPr>
      </w:pPr>
      <w:r w:rsidRPr="004920C6">
        <w:rPr>
          <w:sz w:val="24"/>
          <w:szCs w:val="24"/>
        </w:rPr>
        <w:t xml:space="preserve">к </w:t>
      </w:r>
      <w:r w:rsidR="004920C6" w:rsidRPr="004920C6">
        <w:rPr>
          <w:sz w:val="24"/>
          <w:szCs w:val="24"/>
        </w:rPr>
        <w:t xml:space="preserve">постановлению Администрации поселения </w:t>
      </w:r>
    </w:p>
    <w:p w:rsidR="004920C6" w:rsidRPr="004920C6" w:rsidRDefault="004920C6" w:rsidP="00DD5154">
      <w:pPr>
        <w:autoSpaceDE/>
        <w:autoSpaceDN/>
        <w:ind w:left="10620"/>
        <w:rPr>
          <w:sz w:val="24"/>
          <w:szCs w:val="24"/>
        </w:rPr>
      </w:pPr>
      <w:r w:rsidRPr="004920C6">
        <w:rPr>
          <w:sz w:val="24"/>
          <w:szCs w:val="24"/>
        </w:rPr>
        <w:t>от «__» _________2019 г. № ___</w:t>
      </w:r>
    </w:p>
    <w:p w:rsidR="00247596" w:rsidRDefault="00247596" w:rsidP="00994317">
      <w:pPr>
        <w:rPr>
          <w:noProof/>
        </w:rPr>
      </w:pPr>
    </w:p>
    <w:p w:rsidR="00994317" w:rsidRPr="00994317" w:rsidRDefault="005A30A0" w:rsidP="00994317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9267825" cy="6153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4" t="26998" r="49906" b="15996"/>
                    <a:stretch/>
                  </pic:blipFill>
                  <pic:spPr bwMode="auto">
                    <a:xfrm>
                      <a:off x="0" y="0"/>
                      <a:ext cx="926782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317" w:rsidRPr="00994317" w:rsidRDefault="00994317" w:rsidP="00994317">
      <w:pPr>
        <w:rPr>
          <w:sz w:val="16"/>
          <w:szCs w:val="16"/>
        </w:rPr>
      </w:pPr>
    </w:p>
    <w:p w:rsidR="00994317" w:rsidRPr="00994317" w:rsidRDefault="00994317" w:rsidP="00994317">
      <w:pPr>
        <w:rPr>
          <w:sz w:val="16"/>
          <w:szCs w:val="16"/>
        </w:rPr>
      </w:pPr>
    </w:p>
    <w:p w:rsidR="00994317" w:rsidRDefault="005A30A0" w:rsidP="00994317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9324975" cy="6743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2" t="19454" r="46366" b="25454"/>
                    <a:stretch/>
                  </pic:blipFill>
                  <pic:spPr bwMode="auto">
                    <a:xfrm>
                      <a:off x="0" y="0"/>
                      <a:ext cx="9324975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0A0" w:rsidRDefault="005A30A0" w:rsidP="00994317">
      <w:pPr>
        <w:rPr>
          <w:noProof/>
        </w:rPr>
      </w:pPr>
    </w:p>
    <w:p w:rsidR="009E58C4" w:rsidRDefault="009E58C4" w:rsidP="00994317">
      <w:pPr>
        <w:rPr>
          <w:noProof/>
        </w:rPr>
      </w:pPr>
    </w:p>
    <w:p w:rsidR="005A30A0" w:rsidRDefault="00247596" w:rsidP="00994317">
      <w:pPr>
        <w:rPr>
          <w:noProof/>
        </w:rPr>
      </w:pPr>
      <w:r>
        <w:rPr>
          <w:noProof/>
        </w:rPr>
        <w:drawing>
          <wp:inline distT="0" distB="0" distL="0" distR="0">
            <wp:extent cx="9251443" cy="6224270"/>
            <wp:effectExtent l="0" t="0" r="698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1" t="19430" r="46465" b="33199"/>
                    <a:stretch/>
                  </pic:blipFill>
                  <pic:spPr bwMode="auto">
                    <a:xfrm>
                      <a:off x="0" y="0"/>
                      <a:ext cx="9251950" cy="622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0A0" w:rsidRDefault="005A30A0" w:rsidP="00994317">
      <w:pPr>
        <w:rPr>
          <w:sz w:val="16"/>
          <w:szCs w:val="16"/>
        </w:rPr>
      </w:pPr>
    </w:p>
    <w:p w:rsidR="005A30A0" w:rsidRDefault="005A30A0" w:rsidP="00994317">
      <w:pPr>
        <w:rPr>
          <w:noProof/>
        </w:rPr>
      </w:pPr>
    </w:p>
    <w:p w:rsidR="005A30A0" w:rsidRDefault="005A30A0" w:rsidP="00994317">
      <w:pPr>
        <w:rPr>
          <w:sz w:val="16"/>
          <w:szCs w:val="16"/>
        </w:rPr>
      </w:pPr>
    </w:p>
    <w:p w:rsidR="005A30A0" w:rsidRDefault="005A30A0" w:rsidP="00994317">
      <w:pPr>
        <w:rPr>
          <w:sz w:val="16"/>
          <w:szCs w:val="16"/>
        </w:rPr>
      </w:pPr>
    </w:p>
    <w:p w:rsidR="00247596" w:rsidRDefault="00247596" w:rsidP="00994317">
      <w:pPr>
        <w:rPr>
          <w:noProof/>
        </w:rPr>
      </w:pPr>
    </w:p>
    <w:p w:rsidR="005A30A0" w:rsidRDefault="00247596" w:rsidP="00994317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9286875" cy="6172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9" t="33126" r="46671" b="19473"/>
                    <a:stretch/>
                  </pic:blipFill>
                  <pic:spPr bwMode="auto">
                    <a:xfrm>
                      <a:off x="0" y="0"/>
                      <a:ext cx="928687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30A0" w:rsidRDefault="005A30A0" w:rsidP="00994317">
      <w:pPr>
        <w:rPr>
          <w:sz w:val="16"/>
          <w:szCs w:val="16"/>
        </w:rPr>
      </w:pPr>
    </w:p>
    <w:p w:rsidR="005A30A0" w:rsidRDefault="005A30A0" w:rsidP="00994317">
      <w:pPr>
        <w:rPr>
          <w:sz w:val="16"/>
          <w:szCs w:val="16"/>
        </w:rPr>
      </w:pPr>
    </w:p>
    <w:p w:rsidR="005A30A0" w:rsidRDefault="005A30A0" w:rsidP="00994317">
      <w:pPr>
        <w:rPr>
          <w:noProof/>
        </w:rPr>
      </w:pPr>
    </w:p>
    <w:p w:rsidR="005A30A0" w:rsidRDefault="005A30A0" w:rsidP="00994317">
      <w:pPr>
        <w:rPr>
          <w:sz w:val="16"/>
          <w:szCs w:val="16"/>
        </w:rPr>
      </w:pPr>
    </w:p>
    <w:p w:rsidR="005A30A0" w:rsidRDefault="005A30A0" w:rsidP="00994317">
      <w:pPr>
        <w:rPr>
          <w:sz w:val="16"/>
          <w:szCs w:val="16"/>
        </w:rPr>
      </w:pPr>
    </w:p>
    <w:p w:rsidR="005A30A0" w:rsidRDefault="005A30A0" w:rsidP="00994317">
      <w:pPr>
        <w:rPr>
          <w:sz w:val="16"/>
          <w:szCs w:val="16"/>
        </w:rPr>
      </w:pPr>
    </w:p>
    <w:p w:rsidR="009E58C4" w:rsidRDefault="009E58C4" w:rsidP="00DD5154">
      <w:pPr>
        <w:autoSpaceDE/>
        <w:autoSpaceDN/>
        <w:ind w:left="9912" w:firstLine="708"/>
        <w:rPr>
          <w:sz w:val="16"/>
          <w:szCs w:val="16"/>
        </w:rPr>
      </w:pPr>
    </w:p>
    <w:p w:rsidR="004920C6" w:rsidRPr="004920C6" w:rsidRDefault="004920C6" w:rsidP="004920C6">
      <w:pPr>
        <w:autoSpaceDE/>
        <w:autoSpaceDN/>
        <w:ind w:left="9912" w:firstLine="708"/>
        <w:rPr>
          <w:sz w:val="24"/>
          <w:szCs w:val="24"/>
        </w:rPr>
      </w:pPr>
      <w:r w:rsidRPr="004920C6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 2</w:t>
      </w:r>
    </w:p>
    <w:p w:rsidR="004920C6" w:rsidRPr="004920C6" w:rsidRDefault="004920C6" w:rsidP="004920C6">
      <w:pPr>
        <w:autoSpaceDE/>
        <w:autoSpaceDN/>
        <w:ind w:left="10620"/>
        <w:rPr>
          <w:sz w:val="24"/>
          <w:szCs w:val="24"/>
        </w:rPr>
      </w:pPr>
      <w:r w:rsidRPr="004920C6">
        <w:rPr>
          <w:sz w:val="24"/>
          <w:szCs w:val="24"/>
        </w:rPr>
        <w:t xml:space="preserve">к постановлению Администрации поселения </w:t>
      </w:r>
    </w:p>
    <w:p w:rsidR="004920C6" w:rsidRDefault="004920C6" w:rsidP="004920C6">
      <w:pPr>
        <w:autoSpaceDE/>
        <w:autoSpaceDN/>
        <w:ind w:left="10620"/>
        <w:rPr>
          <w:sz w:val="24"/>
          <w:szCs w:val="24"/>
        </w:rPr>
      </w:pPr>
      <w:r w:rsidRPr="004920C6">
        <w:rPr>
          <w:sz w:val="24"/>
          <w:szCs w:val="24"/>
        </w:rPr>
        <w:t>от «__» _________2019 г. № ___</w:t>
      </w:r>
    </w:p>
    <w:p w:rsidR="00CB23BC" w:rsidRPr="004920C6" w:rsidRDefault="00CB23BC" w:rsidP="004920C6">
      <w:pPr>
        <w:autoSpaceDE/>
        <w:autoSpaceDN/>
        <w:ind w:left="10620"/>
        <w:rPr>
          <w:sz w:val="24"/>
          <w:szCs w:val="24"/>
        </w:rPr>
      </w:pPr>
    </w:p>
    <w:p w:rsidR="00DD5154" w:rsidRPr="00DD5154" w:rsidRDefault="009E58C4" w:rsidP="00DD5154">
      <w:pPr>
        <w:rPr>
          <w:sz w:val="16"/>
          <w:szCs w:val="16"/>
        </w:rPr>
      </w:pPr>
      <w:bookmarkStart w:id="1" w:name="_GoBack"/>
      <w:r>
        <w:rPr>
          <w:noProof/>
        </w:rPr>
        <w:drawing>
          <wp:inline distT="0" distB="0" distL="0" distR="0">
            <wp:extent cx="9250680" cy="5857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9" t="28001" r="49759" b="16361"/>
                    <a:stretch/>
                  </pic:blipFill>
                  <pic:spPr bwMode="auto">
                    <a:xfrm>
                      <a:off x="0" y="0"/>
                      <a:ext cx="9258417" cy="586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9E58C4" w:rsidP="00DD5154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9315450" cy="6743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8" t="19583" r="46675" b="25347"/>
                    <a:stretch/>
                  </pic:blipFill>
                  <pic:spPr bwMode="auto">
                    <a:xfrm>
                      <a:off x="0" y="0"/>
                      <a:ext cx="9315450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9E58C4" w:rsidP="00DD5154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9315450" cy="6686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9" t="19582" r="46671" b="34114"/>
                    <a:stretch/>
                  </pic:blipFill>
                  <pic:spPr bwMode="auto">
                    <a:xfrm>
                      <a:off x="0" y="0"/>
                      <a:ext cx="9315450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9E58C4" w:rsidP="00DD5154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9420225" cy="6276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29" t="32943" r="46672" b="21669"/>
                    <a:stretch/>
                  </pic:blipFill>
                  <pic:spPr bwMode="auto">
                    <a:xfrm>
                      <a:off x="0" y="0"/>
                      <a:ext cx="9420225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58C4" w:rsidRDefault="009E58C4" w:rsidP="00DD5154">
      <w:pPr>
        <w:rPr>
          <w:noProof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DD5154" w:rsidRPr="00DD5154" w:rsidRDefault="00DD5154" w:rsidP="00DD5154">
      <w:pPr>
        <w:rPr>
          <w:sz w:val="16"/>
          <w:szCs w:val="16"/>
        </w:rPr>
      </w:pPr>
    </w:p>
    <w:p w:rsidR="00177DA0" w:rsidRPr="00AC1F5E" w:rsidRDefault="00177DA0" w:rsidP="00DD5154">
      <w:pPr>
        <w:autoSpaceDE/>
        <w:autoSpaceDN/>
        <w:spacing w:before="120" w:after="216"/>
        <w:rPr>
          <w:sz w:val="24"/>
          <w:szCs w:val="24"/>
        </w:rPr>
      </w:pPr>
    </w:p>
    <w:sectPr w:rsidR="00177DA0" w:rsidRPr="00AC1F5E" w:rsidSect="00DD5154">
      <w:pgSz w:w="16838" w:h="11906" w:orient="landscape" w:code="9"/>
      <w:pgMar w:top="28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5E6C"/>
    <w:multiLevelType w:val="multilevel"/>
    <w:tmpl w:val="3224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F019BD"/>
    <w:multiLevelType w:val="hybridMultilevel"/>
    <w:tmpl w:val="3A009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7C17B3"/>
    <w:multiLevelType w:val="multilevel"/>
    <w:tmpl w:val="E3A846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51E46130"/>
    <w:multiLevelType w:val="multilevel"/>
    <w:tmpl w:val="7234B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B36AC0"/>
    <w:multiLevelType w:val="multilevel"/>
    <w:tmpl w:val="1B527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57890"/>
    <w:rsid w:val="000014F4"/>
    <w:rsid w:val="000566C9"/>
    <w:rsid w:val="000E3AB9"/>
    <w:rsid w:val="0011469B"/>
    <w:rsid w:val="00144398"/>
    <w:rsid w:val="00177DA0"/>
    <w:rsid w:val="00247596"/>
    <w:rsid w:val="002722DD"/>
    <w:rsid w:val="002723AF"/>
    <w:rsid w:val="002758F4"/>
    <w:rsid w:val="00294A11"/>
    <w:rsid w:val="002B5B4D"/>
    <w:rsid w:val="002F67BB"/>
    <w:rsid w:val="00370430"/>
    <w:rsid w:val="0038414E"/>
    <w:rsid w:val="003E2CE2"/>
    <w:rsid w:val="004920C6"/>
    <w:rsid w:val="00492246"/>
    <w:rsid w:val="00557DD7"/>
    <w:rsid w:val="0057265F"/>
    <w:rsid w:val="00596988"/>
    <w:rsid w:val="005A30A0"/>
    <w:rsid w:val="005B4458"/>
    <w:rsid w:val="005F02F4"/>
    <w:rsid w:val="00663922"/>
    <w:rsid w:val="006B4409"/>
    <w:rsid w:val="006C152F"/>
    <w:rsid w:val="007D40FD"/>
    <w:rsid w:val="007F5758"/>
    <w:rsid w:val="007F7315"/>
    <w:rsid w:val="00863212"/>
    <w:rsid w:val="00883F2C"/>
    <w:rsid w:val="009731A1"/>
    <w:rsid w:val="00994317"/>
    <w:rsid w:val="009E58C4"/>
    <w:rsid w:val="009E6145"/>
    <w:rsid w:val="00A56B69"/>
    <w:rsid w:val="00AA336E"/>
    <w:rsid w:val="00AC1F5E"/>
    <w:rsid w:val="00B6545B"/>
    <w:rsid w:val="00B665B5"/>
    <w:rsid w:val="00B96AC2"/>
    <w:rsid w:val="00BA3D1C"/>
    <w:rsid w:val="00BB5674"/>
    <w:rsid w:val="00C677C9"/>
    <w:rsid w:val="00CB23BC"/>
    <w:rsid w:val="00CB74AA"/>
    <w:rsid w:val="00DD5154"/>
    <w:rsid w:val="00EF316D"/>
    <w:rsid w:val="00F40243"/>
    <w:rsid w:val="00F57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7C9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link w:val="10"/>
    <w:uiPriority w:val="9"/>
    <w:qFormat/>
    <w:rsid w:val="00F57890"/>
    <w:pPr>
      <w:autoSpaceDE/>
      <w:autoSpaceDN/>
      <w:spacing w:before="150" w:after="150"/>
      <w:outlineLvl w:val="0"/>
    </w:pPr>
    <w:rPr>
      <w:b/>
      <w:bCs/>
      <w:color w:val="333300"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F57890"/>
    <w:pPr>
      <w:autoSpaceDE/>
      <w:autoSpaceDN/>
      <w:spacing w:before="150" w:after="150"/>
      <w:outlineLvl w:val="1"/>
    </w:pPr>
    <w:rPr>
      <w:b/>
      <w:bCs/>
      <w:color w:val="333300"/>
      <w:sz w:val="32"/>
      <w:szCs w:val="32"/>
    </w:rPr>
  </w:style>
  <w:style w:type="paragraph" w:styleId="4">
    <w:name w:val="heading 4"/>
    <w:basedOn w:val="a"/>
    <w:link w:val="40"/>
    <w:uiPriority w:val="9"/>
    <w:qFormat/>
    <w:rsid w:val="00F57890"/>
    <w:pPr>
      <w:autoSpaceDE/>
      <w:autoSpaceDN/>
      <w:spacing w:before="150" w:after="150"/>
      <w:outlineLvl w:val="3"/>
    </w:pPr>
    <w:rPr>
      <w:b/>
      <w:bCs/>
      <w:color w:val="333300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0E3AB9"/>
    <w:pPr>
      <w:keepNext/>
      <w:keepLines/>
      <w:autoSpaceDE/>
      <w:autoSpaceDN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7890"/>
    <w:rPr>
      <w:b/>
      <w:bCs/>
      <w:color w:val="333300"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F57890"/>
    <w:rPr>
      <w:b/>
      <w:bCs/>
      <w:color w:val="333300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F57890"/>
    <w:rPr>
      <w:b/>
      <w:bCs/>
      <w:color w:val="3333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57890"/>
    <w:rPr>
      <w:b w:val="0"/>
      <w:bCs w:val="0"/>
      <w:strike w:val="0"/>
      <w:dstrike w:val="0"/>
      <w:color w:val="333300"/>
      <w:u w:val="single"/>
      <w:effect w:val="none"/>
    </w:rPr>
  </w:style>
  <w:style w:type="character" w:styleId="a4">
    <w:name w:val="Strong"/>
    <w:basedOn w:val="a0"/>
    <w:uiPriority w:val="22"/>
    <w:qFormat/>
    <w:rsid w:val="00F57890"/>
    <w:rPr>
      <w:b/>
      <w:bCs/>
    </w:rPr>
  </w:style>
  <w:style w:type="paragraph" w:styleId="a5">
    <w:name w:val="Normal (Web)"/>
    <w:basedOn w:val="a"/>
    <w:uiPriority w:val="99"/>
    <w:unhideWhenUsed/>
    <w:rsid w:val="00F57890"/>
    <w:pPr>
      <w:autoSpaceDE/>
      <w:autoSpaceDN/>
      <w:spacing w:before="120" w:after="216"/>
    </w:pPr>
    <w:rPr>
      <w:sz w:val="24"/>
      <w:szCs w:val="24"/>
    </w:rPr>
  </w:style>
  <w:style w:type="paragraph" w:customStyle="1" w:styleId="rteright">
    <w:name w:val="rteright"/>
    <w:basedOn w:val="a"/>
    <w:rsid w:val="00F57890"/>
    <w:pPr>
      <w:autoSpaceDE/>
      <w:autoSpaceDN/>
      <w:spacing w:before="120" w:after="216"/>
      <w:jc w:val="right"/>
    </w:pPr>
    <w:rPr>
      <w:sz w:val="24"/>
      <w:szCs w:val="24"/>
    </w:rPr>
  </w:style>
  <w:style w:type="paragraph" w:customStyle="1" w:styleId="rtecenter">
    <w:name w:val="rtecenter"/>
    <w:basedOn w:val="a"/>
    <w:rsid w:val="00F57890"/>
    <w:pPr>
      <w:autoSpaceDE/>
      <w:autoSpaceDN/>
      <w:spacing w:before="120" w:after="216"/>
      <w:jc w:val="center"/>
    </w:pPr>
    <w:rPr>
      <w:sz w:val="24"/>
      <w:szCs w:val="24"/>
    </w:rPr>
  </w:style>
  <w:style w:type="character" w:customStyle="1" w:styleId="printhtml1">
    <w:name w:val="print_html1"/>
    <w:basedOn w:val="a0"/>
    <w:rsid w:val="00F57890"/>
  </w:style>
  <w:style w:type="character" w:customStyle="1" w:styleId="printpdf1">
    <w:name w:val="print_pdf1"/>
    <w:basedOn w:val="a0"/>
    <w:rsid w:val="00F57890"/>
  </w:style>
  <w:style w:type="character" w:styleId="a6">
    <w:name w:val="Emphasis"/>
    <w:basedOn w:val="a0"/>
    <w:uiPriority w:val="20"/>
    <w:qFormat/>
    <w:rsid w:val="00F5789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578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57DD7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aa">
    <w:name w:val="List Paragraph"/>
    <w:basedOn w:val="a"/>
    <w:uiPriority w:val="34"/>
    <w:qFormat/>
    <w:rsid w:val="00557DD7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rsid w:val="000E3A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Message Header"/>
    <w:basedOn w:val="a"/>
    <w:link w:val="ac"/>
    <w:rsid w:val="000E3AB9"/>
    <w:pPr>
      <w:overflowPunct w:val="0"/>
      <w:adjustRightInd w:val="0"/>
      <w:spacing w:before="1200"/>
      <w:jc w:val="center"/>
    </w:pPr>
    <w:rPr>
      <w:caps/>
      <w:spacing w:val="40"/>
      <w:sz w:val="24"/>
    </w:rPr>
  </w:style>
  <w:style w:type="character" w:customStyle="1" w:styleId="ac">
    <w:name w:val="Шапка Знак"/>
    <w:basedOn w:val="a0"/>
    <w:link w:val="ab"/>
    <w:rsid w:val="000E3AB9"/>
    <w:rPr>
      <w:caps/>
      <w:spacing w:val="40"/>
      <w:sz w:val="24"/>
      <w:szCs w:val="20"/>
    </w:rPr>
  </w:style>
  <w:style w:type="paragraph" w:customStyle="1" w:styleId="ad">
    <w:name w:val="Дата постановления"/>
    <w:basedOn w:val="a"/>
    <w:next w:val="a"/>
    <w:rsid w:val="000E3AB9"/>
    <w:pPr>
      <w:tabs>
        <w:tab w:val="left" w:pos="7796"/>
      </w:tabs>
      <w:overflowPunct w:val="0"/>
      <w:adjustRightInd w:val="0"/>
      <w:spacing w:before="120"/>
      <w:jc w:val="center"/>
    </w:pPr>
    <w:rPr>
      <w:sz w:val="24"/>
    </w:rPr>
  </w:style>
  <w:style w:type="paragraph" w:customStyle="1" w:styleId="ConsPlusNormal">
    <w:name w:val="ConsPlusNormal"/>
    <w:uiPriority w:val="99"/>
    <w:rsid w:val="000E3A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e">
    <w:name w:val="Заголовок постановления"/>
    <w:basedOn w:val="a"/>
    <w:next w:val="a"/>
    <w:rsid w:val="00883F2C"/>
    <w:pPr>
      <w:autoSpaceDE/>
      <w:autoSpaceDN/>
      <w:spacing w:before="240" w:after="960"/>
      <w:ind w:right="5102" w:firstLine="709"/>
    </w:pPr>
    <w:rPr>
      <w:i/>
      <w:sz w:val="24"/>
    </w:rPr>
  </w:style>
  <w:style w:type="character" w:customStyle="1" w:styleId="af">
    <w:name w:val="Основной текст_"/>
    <w:link w:val="11"/>
    <w:rsid w:val="00883F2C"/>
    <w:rPr>
      <w:sz w:val="23"/>
      <w:szCs w:val="23"/>
      <w:shd w:val="clear" w:color="auto" w:fill="FFFFFF"/>
    </w:rPr>
  </w:style>
  <w:style w:type="character" w:customStyle="1" w:styleId="af0">
    <w:name w:val="Основной текст + Полужирный"/>
    <w:rsid w:val="00883F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11">
    <w:name w:val="Основной текст1"/>
    <w:basedOn w:val="a"/>
    <w:link w:val="af"/>
    <w:rsid w:val="00883F2C"/>
    <w:pPr>
      <w:shd w:val="clear" w:color="auto" w:fill="FFFFFF"/>
      <w:autoSpaceDE/>
      <w:autoSpaceDN/>
      <w:spacing w:after="180" w:line="0" w:lineRule="atLeast"/>
    </w:pPr>
    <w:rPr>
      <w:sz w:val="23"/>
      <w:szCs w:val="23"/>
    </w:rPr>
  </w:style>
  <w:style w:type="character" w:customStyle="1" w:styleId="41">
    <w:name w:val="Основной текст (4)_"/>
    <w:link w:val="42"/>
    <w:rsid w:val="002758F4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758F4"/>
    <w:pPr>
      <w:shd w:val="clear" w:color="auto" w:fill="FFFFFF"/>
      <w:autoSpaceDE/>
      <w:autoSpaceDN/>
      <w:spacing w:line="0" w:lineRule="atLeast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75009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107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3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9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0128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69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6573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006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2FDB6-C7DC-4D85-9092-0C095C35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</dc:creator>
  <cp:lastModifiedBy>НачЮрист</cp:lastModifiedBy>
  <cp:revision>17</cp:revision>
  <cp:lastPrinted>2019-01-17T03:50:00Z</cp:lastPrinted>
  <dcterms:created xsi:type="dcterms:W3CDTF">2017-07-19T04:07:00Z</dcterms:created>
  <dcterms:modified xsi:type="dcterms:W3CDTF">2019-01-17T07:13:00Z</dcterms:modified>
</cp:coreProperties>
</file>